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978DB" w14:textId="613C597C" w:rsidR="00AA55E4" w:rsidRPr="00434499" w:rsidRDefault="00AA55E4" w:rsidP="00AA55E4">
      <w:pPr>
        <w:rPr>
          <w:rFonts w:ascii="Times New Roman" w:hAnsi="Times New Roman" w:cs="Times New Roman"/>
        </w:rPr>
      </w:pPr>
      <w:r w:rsidRPr="00434499">
        <w:rPr>
          <w:rFonts w:ascii="Times New Roman" w:hAnsi="Times New Roman" w:cs="Times New Roman"/>
        </w:rPr>
        <w:t xml:space="preserve">NEXT GENERATION MODA DONNA </w:t>
      </w:r>
    </w:p>
    <w:p w14:paraId="3176302A" w14:textId="77777777" w:rsidR="00AA55E4" w:rsidRPr="00434499" w:rsidRDefault="00AA55E4" w:rsidP="00AA55E4">
      <w:pPr>
        <w:rPr>
          <w:rFonts w:ascii="Times New Roman" w:hAnsi="Times New Roman" w:cs="Times New Roman"/>
        </w:rPr>
      </w:pPr>
    </w:p>
    <w:p w14:paraId="07AE53BC" w14:textId="77777777" w:rsidR="00AA55E4" w:rsidRPr="00434499" w:rsidRDefault="00AA55E4" w:rsidP="00AA55E4">
      <w:pPr>
        <w:rPr>
          <w:rFonts w:ascii="Times New Roman" w:hAnsi="Times New Roman" w:cs="Times New Roman"/>
        </w:rPr>
      </w:pPr>
      <w:r w:rsidRPr="00434499">
        <w:rPr>
          <w:rFonts w:ascii="Times New Roman" w:hAnsi="Times New Roman" w:cs="Times New Roman"/>
        </w:rPr>
        <w:t>Angela Cavalca</w:t>
      </w:r>
    </w:p>
    <w:p w14:paraId="45CF159C" w14:textId="77777777" w:rsidR="00AA55E4" w:rsidRPr="00434499" w:rsidRDefault="00AA55E4" w:rsidP="00AA55E4">
      <w:pPr>
        <w:rPr>
          <w:rFonts w:ascii="Times New Roman" w:hAnsi="Times New Roman" w:cs="Times New Roman"/>
        </w:rPr>
      </w:pPr>
    </w:p>
    <w:p w14:paraId="347CD1FF" w14:textId="77777777" w:rsidR="00AA55E4" w:rsidRPr="00434499" w:rsidRDefault="00AA55E4" w:rsidP="00AA55E4">
      <w:pPr>
        <w:rPr>
          <w:rFonts w:ascii="Times New Roman" w:hAnsi="Times New Roman" w:cs="Times New Roman"/>
          <w:b/>
        </w:rPr>
      </w:pPr>
      <w:r w:rsidRPr="00434499">
        <w:rPr>
          <w:rFonts w:ascii="Times New Roman" w:hAnsi="Times New Roman" w:cs="Times New Roman"/>
          <w:b/>
        </w:rPr>
        <w:t>Admir Batlak</w:t>
      </w:r>
    </w:p>
    <w:p w14:paraId="3390F2B0" w14:textId="1803E38F" w:rsidR="00AA55E4" w:rsidRPr="00434499" w:rsidRDefault="00AA55E4" w:rsidP="00AA55E4">
      <w:pPr>
        <w:rPr>
          <w:rFonts w:ascii="Times New Roman" w:hAnsi="Times New Roman" w:cs="Times New Roman"/>
        </w:rPr>
      </w:pPr>
      <w:r w:rsidRPr="00434499">
        <w:rPr>
          <w:rFonts w:ascii="Times New Roman" w:hAnsi="Times New Roman" w:cs="Times New Roman"/>
        </w:rPr>
        <w:t xml:space="preserve">La visione unica del designer norvegese di origini bosniache </w:t>
      </w:r>
      <w:r w:rsidRPr="00603682">
        <w:rPr>
          <w:rFonts w:ascii="Times New Roman" w:hAnsi="Times New Roman" w:cs="Times New Roman"/>
          <w:b/>
        </w:rPr>
        <w:t>Admir Batlak</w:t>
      </w:r>
      <w:r w:rsidRPr="00434499">
        <w:rPr>
          <w:rFonts w:ascii="Times New Roman" w:hAnsi="Times New Roman" w:cs="Times New Roman"/>
        </w:rPr>
        <w:t xml:space="preserve"> ha le sue radici nella sperimentazione di tessuti e materiali. Dopo essersi diplomato all'Istituto Marangoni di Milano e </w:t>
      </w:r>
      <w:r w:rsidR="00434499" w:rsidRPr="00434499">
        <w:rPr>
          <w:rFonts w:ascii="Times New Roman" w:hAnsi="Times New Roman" w:cs="Times New Roman"/>
        </w:rPr>
        <w:t xml:space="preserve">aver lavorato </w:t>
      </w:r>
      <w:r w:rsidRPr="00434499">
        <w:rPr>
          <w:rFonts w:ascii="Times New Roman" w:hAnsi="Times New Roman" w:cs="Times New Roman"/>
        </w:rPr>
        <w:t>un periodo alla Dolce &amp; Gabbana, lo stilis</w:t>
      </w:r>
      <w:r w:rsidR="00434499" w:rsidRPr="00434499">
        <w:rPr>
          <w:rFonts w:ascii="Times New Roman" w:hAnsi="Times New Roman" w:cs="Times New Roman"/>
        </w:rPr>
        <w:t>ta è tornato a Oslo per lanciare</w:t>
      </w:r>
      <w:r w:rsidRPr="00434499">
        <w:rPr>
          <w:rFonts w:ascii="Times New Roman" w:hAnsi="Times New Roman" w:cs="Times New Roman"/>
        </w:rPr>
        <w:t xml:space="preserve"> la propria etichetta. Partendo dal suo interesse per lo sviluppo tessile e la costruzione innovativa, le collezioni mostrano riferime</w:t>
      </w:r>
      <w:bookmarkStart w:id="0" w:name="_GoBack"/>
      <w:bookmarkEnd w:id="0"/>
      <w:r w:rsidRPr="00434499">
        <w:rPr>
          <w:rFonts w:ascii="Times New Roman" w:hAnsi="Times New Roman" w:cs="Times New Roman"/>
        </w:rPr>
        <w:t>nti all'arte e alla storia della moda, ai movimenti sociali e alla cultura giovanile. Esaminano scherzosamente i codici della femminilità - abiti e gonne a matita, balze e stampe floreali - e commentano la loro rilevanza in un contesto di moda contemporaneo.</w:t>
      </w:r>
    </w:p>
    <w:p w14:paraId="683D91D4" w14:textId="77777777" w:rsidR="00434499" w:rsidRPr="00434499" w:rsidRDefault="00434499" w:rsidP="00AA55E4">
      <w:pPr>
        <w:rPr>
          <w:rFonts w:ascii="Times New Roman" w:hAnsi="Times New Roman" w:cs="Times New Roman"/>
        </w:rPr>
      </w:pPr>
    </w:p>
    <w:p w14:paraId="5ABB159D" w14:textId="6383AF4A" w:rsidR="00AA55E4" w:rsidRPr="00434499" w:rsidRDefault="00AA55E4" w:rsidP="00AA55E4">
      <w:pPr>
        <w:rPr>
          <w:rFonts w:ascii="Times New Roman" w:hAnsi="Times New Roman" w:cs="Times New Roman"/>
        </w:rPr>
      </w:pPr>
      <w:r w:rsidRPr="00434499">
        <w:rPr>
          <w:rFonts w:ascii="Times New Roman" w:hAnsi="Times New Roman" w:cs="Times New Roman"/>
        </w:rPr>
        <w:t>Con la sua passione per le collaborazioni con altri artisti, s</w:t>
      </w:r>
      <w:r w:rsidR="00434499" w:rsidRPr="00434499">
        <w:rPr>
          <w:rFonts w:ascii="Times New Roman" w:hAnsi="Times New Roman" w:cs="Times New Roman"/>
        </w:rPr>
        <w:t>how</w:t>
      </w:r>
      <w:r w:rsidRPr="00434499">
        <w:rPr>
          <w:rFonts w:ascii="Times New Roman" w:hAnsi="Times New Roman" w:cs="Times New Roman"/>
        </w:rPr>
        <w:t xml:space="preserve"> e installazioni al posto delle sfilate, Batlak cerca continuamente di elevare la percezione </w:t>
      </w:r>
      <w:r w:rsidR="00434499" w:rsidRPr="00434499">
        <w:rPr>
          <w:rFonts w:ascii="Times New Roman" w:hAnsi="Times New Roman" w:cs="Times New Roman"/>
        </w:rPr>
        <w:t>del fashion design. Le sue creazioni</w:t>
      </w:r>
      <w:r w:rsidRPr="00434499">
        <w:rPr>
          <w:rFonts w:ascii="Times New Roman" w:hAnsi="Times New Roman" w:cs="Times New Roman"/>
        </w:rPr>
        <w:t xml:space="preserve"> sono state esposte in gallerie d'arte e musei come Galleri Riis, The Munch Museum, Kunstnernes Hus e Kunstn</w:t>
      </w:r>
      <w:r w:rsidR="00434499" w:rsidRPr="00434499">
        <w:rPr>
          <w:rFonts w:ascii="Times New Roman" w:hAnsi="Times New Roman" w:cs="Times New Roman"/>
        </w:rPr>
        <w:t>erforbundet a Oslo, stabilendo un rapporto</w:t>
      </w:r>
      <w:r w:rsidRPr="00434499">
        <w:rPr>
          <w:rFonts w:ascii="Times New Roman" w:hAnsi="Times New Roman" w:cs="Times New Roman"/>
        </w:rPr>
        <w:t xml:space="preserve"> con il circuito artistico. Eppure è importante anche nel campo della moda: nel 2017 ha ricevuto il Norwegian Costume Award e, a differenza di alcune precedenti collezioni esposte in gallerie e spazi d'arte, la sua collezione A / I 18-19 'Moments (Memories)'</w:t>
      </w:r>
      <w:r w:rsidR="00434499" w:rsidRPr="00434499">
        <w:rPr>
          <w:rFonts w:ascii="Times New Roman" w:hAnsi="Times New Roman" w:cs="Times New Roman"/>
        </w:rPr>
        <w:t xml:space="preserve"> è stata presentata ad Oslo Runway</w:t>
      </w:r>
      <w:r w:rsidRPr="00434499">
        <w:rPr>
          <w:rFonts w:ascii="Times New Roman" w:hAnsi="Times New Roman" w:cs="Times New Roman"/>
        </w:rPr>
        <w:t xml:space="preserve">. La collezione esplora </w:t>
      </w:r>
      <w:r w:rsidR="00434499" w:rsidRPr="00434499">
        <w:rPr>
          <w:rFonts w:ascii="Times New Roman" w:hAnsi="Times New Roman" w:cs="Times New Roman"/>
        </w:rPr>
        <w:t xml:space="preserve">le </w:t>
      </w:r>
      <w:r w:rsidRPr="00434499">
        <w:rPr>
          <w:rFonts w:ascii="Times New Roman" w:hAnsi="Times New Roman" w:cs="Times New Roman"/>
        </w:rPr>
        <w:t>idee di auto-oggettificazione nell'era digitale. La maggior parte dei tessuti sono realizzati a mano nell'atelier del designer utilizzando una moderna tecnic</w:t>
      </w:r>
      <w:r w:rsidR="00434499" w:rsidRPr="00434499">
        <w:rPr>
          <w:rFonts w:ascii="Times New Roman" w:hAnsi="Times New Roman" w:cs="Times New Roman"/>
        </w:rPr>
        <w:t>a di punzonatura ad ago della</w:t>
      </w:r>
      <w:r w:rsidRPr="00434499">
        <w:rPr>
          <w:rFonts w:ascii="Times New Roman" w:hAnsi="Times New Roman" w:cs="Times New Roman"/>
        </w:rPr>
        <w:t xml:space="preserve"> lana e </w:t>
      </w:r>
      <w:r w:rsidR="00434499" w:rsidRPr="00434499">
        <w:rPr>
          <w:rFonts w:ascii="Times New Roman" w:hAnsi="Times New Roman" w:cs="Times New Roman"/>
        </w:rPr>
        <w:t xml:space="preserve">di </w:t>
      </w:r>
      <w:r w:rsidRPr="00434499">
        <w:rPr>
          <w:rFonts w:ascii="Times New Roman" w:hAnsi="Times New Roman" w:cs="Times New Roman"/>
        </w:rPr>
        <w:t xml:space="preserve">materiali sintetici. Le superfici sembrano essere in costante movimento; colori e trame </w:t>
      </w:r>
      <w:r w:rsidR="00434499" w:rsidRPr="00434499">
        <w:rPr>
          <w:rFonts w:ascii="Times New Roman" w:hAnsi="Times New Roman" w:cs="Times New Roman"/>
        </w:rPr>
        <w:t>a contrasto</w:t>
      </w:r>
      <w:r w:rsidRPr="00434499">
        <w:rPr>
          <w:rFonts w:ascii="Times New Roman" w:hAnsi="Times New Roman" w:cs="Times New Roman"/>
        </w:rPr>
        <w:t xml:space="preserve"> creano un look artistico e concettuale. Il designer ha in programma di sviluppare nuovi tessuti per ciascuna delle sue collezioni, attualmente rappresentate da Boon Showroom.</w:t>
      </w:r>
    </w:p>
    <w:p w14:paraId="12CFC359" w14:textId="56391368" w:rsidR="008153D1" w:rsidRPr="00434499" w:rsidRDefault="00AA55E4" w:rsidP="00AA55E4">
      <w:pPr>
        <w:rPr>
          <w:rFonts w:ascii="Times New Roman" w:hAnsi="Times New Roman" w:cs="Times New Roman"/>
        </w:rPr>
      </w:pPr>
      <w:r w:rsidRPr="00434499">
        <w:rPr>
          <w:rFonts w:ascii="Times New Roman" w:hAnsi="Times New Roman" w:cs="Times New Roman"/>
        </w:rPr>
        <w:t>www.admirbatlak.com</w:t>
      </w:r>
    </w:p>
    <w:sectPr w:rsidR="008153D1" w:rsidRPr="00434499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D0"/>
    <w:rsid w:val="00334692"/>
    <w:rsid w:val="00434499"/>
    <w:rsid w:val="00603682"/>
    <w:rsid w:val="008615D0"/>
    <w:rsid w:val="00983399"/>
    <w:rsid w:val="00A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9FC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</cp:revision>
  <dcterms:created xsi:type="dcterms:W3CDTF">2018-08-07T14:09:00Z</dcterms:created>
  <dcterms:modified xsi:type="dcterms:W3CDTF">2018-08-14T22:38:00Z</dcterms:modified>
</cp:coreProperties>
</file>